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2D6898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Project Officer Middle East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BDB" w:rsidRPr="008B3ED1" w:rsidTr="000A00FE">
        <w:trPr>
          <w:trHeight w:hRule="exact"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BDB" w:rsidRDefault="00600BD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>esired du</w:t>
            </w:r>
            <w:r>
              <w:rPr>
                <w:rFonts w:ascii="Verdana" w:hAnsi="Verdana"/>
                <w:b/>
                <w:sz w:val="18"/>
                <w:szCs w:val="18"/>
              </w:rPr>
              <w:t>ration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 xml:space="preserve"> of Contract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600BDB" w:rsidRPr="008B3ED1" w:rsidRDefault="00600BDB" w:rsidP="00600BD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70028">
              <w:rPr>
                <w:rFonts w:ascii="Verdana" w:eastAsia="SimSun" w:hAnsi="Verdana"/>
                <w:sz w:val="18"/>
                <w:szCs w:val="18"/>
              </w:rPr>
              <w:t xml:space="preserve">up to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                                </w:t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more than 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</w:t>
            </w: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2D6898" w:rsidP="000A0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 w:rsidR="000A00FE"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>attention to detail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>high level of initiative</w:t>
            </w: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2D6898">
              <w:rPr>
                <w:rFonts w:ascii="Verdana" w:eastAsia="SimSun" w:hAnsi="Verdana"/>
                <w:sz w:val="18"/>
                <w:szCs w:val="18"/>
              </w:rPr>
              <w:t>organisational and institutional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governance</w:t>
            </w:r>
            <w:bookmarkStart w:id="0" w:name="_GoBack"/>
            <w:bookmarkEnd w:id="0"/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E468C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, diplomatic and negotiation 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854F8">
              <w:rPr>
                <w:rFonts w:ascii="Verdana" w:eastAsia="SimSun" w:hAnsi="Verdana"/>
                <w:sz w:val="18"/>
                <w:szCs w:val="18"/>
              </w:rPr>
            </w:r>
            <w:r w:rsidR="006854F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64D80"/>
    <w:rsid w:val="00271FA5"/>
    <w:rsid w:val="00287480"/>
    <w:rsid w:val="002B5A22"/>
    <w:rsid w:val="002D6898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6854F8"/>
    <w:rsid w:val="0072520A"/>
    <w:rsid w:val="0072543E"/>
    <w:rsid w:val="00740FA7"/>
    <w:rsid w:val="007460C8"/>
    <w:rsid w:val="00770E2E"/>
    <w:rsid w:val="00772F2B"/>
    <w:rsid w:val="007E6249"/>
    <w:rsid w:val="0083789A"/>
    <w:rsid w:val="00862ED7"/>
    <w:rsid w:val="008B3ED1"/>
    <w:rsid w:val="008C4BDF"/>
    <w:rsid w:val="0093531F"/>
    <w:rsid w:val="00970016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573FD"/>
    <w:rsid w:val="00DA77B0"/>
    <w:rsid w:val="00DC3878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7A241764.dotm</Template>
  <TotalTime>3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4</cp:revision>
  <cp:lastPrinted>2016-05-26T09:41:00Z</cp:lastPrinted>
  <dcterms:created xsi:type="dcterms:W3CDTF">2017-10-13T08:10:00Z</dcterms:created>
  <dcterms:modified xsi:type="dcterms:W3CDTF">2017-10-13T08:13:00Z</dcterms:modified>
</cp:coreProperties>
</file>